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1" w:rsidRDefault="00866971" w:rsidP="00866971">
      <w:pPr>
        <w:spacing w:line="0" w:lineRule="atLeast"/>
        <w:jc w:val="left"/>
        <w:rPr>
          <w:rFonts w:eastAsia="Times New Roman"/>
          <w:color w:val="000000"/>
          <w:sz w:val="18"/>
          <w:szCs w:val="18"/>
        </w:rPr>
      </w:pPr>
      <w:r w:rsidRPr="005A1012">
        <w:rPr>
          <w:b/>
          <w:sz w:val="18"/>
          <w:szCs w:val="18"/>
        </w:rPr>
        <w:t>Table S1.</w:t>
      </w:r>
      <w:r w:rsidRPr="005A1012">
        <w:rPr>
          <w:sz w:val="18"/>
          <w:szCs w:val="18"/>
        </w:rPr>
        <w:t xml:space="preserve">  </w:t>
      </w:r>
      <w:r w:rsidRPr="005A1012">
        <w:rPr>
          <w:color w:val="000000"/>
          <w:sz w:val="18"/>
          <w:szCs w:val="18"/>
        </w:rPr>
        <w:t>ANOVA depicting the morphometric characters that are significantly different among eight populations and three drainages. O</w:t>
      </w:r>
      <w:r w:rsidRPr="005A1012">
        <w:rPr>
          <w:sz w:val="18"/>
          <w:szCs w:val="18"/>
        </w:rPr>
        <w:t>nly drainage</w:t>
      </w:r>
      <w:r>
        <w:rPr>
          <w:sz w:val="18"/>
          <w:szCs w:val="18"/>
        </w:rPr>
        <w:t>s</w:t>
      </w:r>
      <w:r w:rsidRPr="005A1012">
        <w:rPr>
          <w:sz w:val="18"/>
          <w:szCs w:val="18"/>
        </w:rPr>
        <w:t xml:space="preserve"> or populations significantly different from on</w:t>
      </w:r>
      <w:r>
        <w:rPr>
          <w:sz w:val="18"/>
          <w:szCs w:val="18"/>
        </w:rPr>
        <w:t xml:space="preserve">e another are shown. Number of “*” </w:t>
      </w:r>
      <w:r w:rsidRPr="005A1012">
        <w:rPr>
          <w:sz w:val="18"/>
          <w:szCs w:val="18"/>
        </w:rPr>
        <w:t xml:space="preserve">indicates </w:t>
      </w:r>
      <w:r w:rsidRPr="00686E60">
        <w:rPr>
          <w:i/>
          <w:sz w:val="18"/>
          <w:szCs w:val="18"/>
        </w:rPr>
        <w:t>P</w:t>
      </w:r>
      <w:r w:rsidRPr="005A1012">
        <w:rPr>
          <w:sz w:val="18"/>
          <w:szCs w:val="18"/>
        </w:rPr>
        <w:t xml:space="preserve"> value</w:t>
      </w:r>
      <w:r w:rsidRPr="005A1012">
        <w:rPr>
          <w:rFonts w:eastAsia="Times New Roman"/>
          <w:color w:val="000000"/>
          <w:sz w:val="18"/>
          <w:szCs w:val="18"/>
          <w:vertAlign w:val="superscript"/>
        </w:rPr>
        <w:t>1</w:t>
      </w:r>
      <w:bookmarkStart w:id="0" w:name="_GoBack"/>
      <w:bookmarkEnd w:id="0"/>
    </w:p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2"/>
        <w:gridCol w:w="992"/>
        <w:gridCol w:w="993"/>
        <w:gridCol w:w="1134"/>
        <w:gridCol w:w="3685"/>
      </w:tblGrid>
      <w:tr w:rsidR="00866971" w:rsidRPr="00916277" w:rsidTr="006015AD"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Morphometric characters (Variables)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Among Drainages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Among Populations</w:t>
            </w:r>
          </w:p>
        </w:tc>
      </w:tr>
      <w:tr w:rsidR="00866971" w:rsidRPr="00916277" w:rsidTr="006015AD">
        <w:tc>
          <w:tcPr>
            <w:tcW w:w="2269" w:type="dxa"/>
            <w:vMerge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i/>
                <w:sz w:val="14"/>
                <w:szCs w:val="14"/>
              </w:rPr>
              <w:t>F</w:t>
            </w:r>
            <w:r w:rsidRPr="00916277">
              <w:rPr>
                <w:sz w:val="14"/>
                <w:szCs w:val="14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i/>
                <w:sz w:val="14"/>
                <w:szCs w:val="14"/>
              </w:rPr>
              <w:t>P</w:t>
            </w:r>
            <w:r w:rsidRPr="00916277">
              <w:rPr>
                <w:sz w:val="14"/>
                <w:szCs w:val="14"/>
              </w:rPr>
              <w:t>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Drainages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i/>
                <w:sz w:val="14"/>
                <w:szCs w:val="14"/>
              </w:rPr>
              <w:t>F</w:t>
            </w:r>
            <w:r w:rsidRPr="00916277">
              <w:rPr>
                <w:sz w:val="14"/>
                <w:szCs w:val="14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i/>
                <w:sz w:val="14"/>
                <w:szCs w:val="14"/>
              </w:rPr>
              <w:t>P</w:t>
            </w:r>
            <w:r w:rsidRPr="00916277">
              <w:rPr>
                <w:sz w:val="14"/>
                <w:szCs w:val="14"/>
              </w:rPr>
              <w:t>-value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Populations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standard length (SL) (mm)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</w:tr>
      <w:tr w:rsidR="00866971" w:rsidRPr="00916277" w:rsidTr="006015AD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In % SL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</w:tr>
      <w:tr w:rsidR="00866971" w:rsidRPr="00916277" w:rsidTr="006015AD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Body depth (BD)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9.1566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0.000244 ***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</w:t>
            </w:r>
          </w:p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13.152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2.772e-11***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ADQ**</w:t>
            </w:r>
            <w:proofErr w:type="gramStart"/>
            <w:r w:rsidRPr="00916277">
              <w:rPr>
                <w:sz w:val="14"/>
                <w:szCs w:val="14"/>
              </w:rPr>
              <w:t>*  BY</w:t>
            </w:r>
            <w:proofErr w:type="gramEnd"/>
            <w:r w:rsidRPr="00916277">
              <w:rPr>
                <w:sz w:val="14"/>
                <w:szCs w:val="14"/>
              </w:rPr>
              <w:t xml:space="preserve"> - ADQ***  CD - ADQ 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NJ - BT*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BT***  TTH - BY **  YB - TTH 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Dorsal-fin length (DFL)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2.9131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0.05956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15.822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5.023e-13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ADQ**   BY - ADQ*</w:t>
            </w:r>
            <w:proofErr w:type="gramStart"/>
            <w:r w:rsidRPr="00916277">
              <w:rPr>
                <w:sz w:val="14"/>
                <w:szCs w:val="14"/>
              </w:rPr>
              <w:t>*  CD</w:t>
            </w:r>
            <w:proofErr w:type="gramEnd"/>
            <w:r w:rsidRPr="00916277">
              <w:rPr>
                <w:sz w:val="14"/>
                <w:szCs w:val="14"/>
              </w:rPr>
              <w:t xml:space="preserve"> - ADQ***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NJ - BT*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BY*</w:t>
            </w:r>
            <w:proofErr w:type="gramStart"/>
            <w:r w:rsidRPr="00916277">
              <w:rPr>
                <w:sz w:val="14"/>
                <w:szCs w:val="14"/>
              </w:rPr>
              <w:t>*  GS</w:t>
            </w:r>
            <w:proofErr w:type="gramEnd"/>
            <w:r w:rsidRPr="00916277">
              <w:rPr>
                <w:sz w:val="14"/>
                <w:szCs w:val="14"/>
              </w:rPr>
              <w:t xml:space="preserve"> - CD*  NJ - CD*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CD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GS*** YB - GS 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NJ*** YB - NJ**  YB - TTH**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Pelvic-fin length (VFL)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2.7439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0.06983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6.8833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1.883e-06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CD***  NJ - GS***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  YB - NJ***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Pectoral-fin length (PFL)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1.6186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0.204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17.777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3.321e-14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ADQ*  YB - ADQ***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CD - BT*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BT*   NJ - BY**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BY**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CD***  TTH - CD***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GS**  YB - GS**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  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Anal-fin length (AFL)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2.7333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0.07053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8.6781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5.883e-08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NJ - CD**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GS*  TTH - NJ***  YB - TTH**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Caudal-fin length (CFL)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4.0834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0.02014 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16.334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2.424e-13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 ***  NJ - BT**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BY**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BY**  NJ - CD***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GS***  YB - GS 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 ***  YB - TTH 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proofErr w:type="spellStart"/>
            <w:r w:rsidRPr="00916277">
              <w:rPr>
                <w:sz w:val="14"/>
                <w:szCs w:val="14"/>
              </w:rPr>
              <w:t>Predorsal</w:t>
            </w:r>
            <w:proofErr w:type="spellEnd"/>
            <w:r w:rsidRPr="00916277">
              <w:rPr>
                <w:sz w:val="14"/>
                <w:szCs w:val="14"/>
              </w:rPr>
              <w:t xml:space="preserve"> length (PRL)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7.8866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0.0007***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3.6672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0.001691 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CD - ADQ** NJ - CD**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proofErr w:type="spellStart"/>
            <w:r w:rsidRPr="00916277">
              <w:rPr>
                <w:sz w:val="14"/>
                <w:szCs w:val="14"/>
              </w:rPr>
              <w:t>Postdorsal</w:t>
            </w:r>
            <w:proofErr w:type="spellEnd"/>
            <w:r w:rsidRPr="00916277">
              <w:rPr>
                <w:sz w:val="14"/>
                <w:szCs w:val="14"/>
              </w:rPr>
              <w:t xml:space="preserve"> length (PDL)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18.407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2.097e-07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12.928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3.947e-11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ADQ**</w:t>
            </w:r>
            <w:proofErr w:type="gramStart"/>
            <w:r w:rsidRPr="00916277">
              <w:rPr>
                <w:sz w:val="14"/>
                <w:szCs w:val="14"/>
              </w:rPr>
              <w:t>*  BY</w:t>
            </w:r>
            <w:proofErr w:type="gramEnd"/>
            <w:r w:rsidRPr="00916277">
              <w:rPr>
                <w:sz w:val="14"/>
                <w:szCs w:val="14"/>
              </w:rPr>
              <w:t xml:space="preserve"> - ADQ*  CD -ADQ***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GS - ADQ**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-ADQ*** YB - ADQ***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BT**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CD***  NJ - GS***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NJ**  YB - NJ***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proofErr w:type="spellStart"/>
            <w:r w:rsidRPr="00916277">
              <w:rPr>
                <w:sz w:val="14"/>
                <w:szCs w:val="14"/>
              </w:rPr>
              <w:t>Preanal</w:t>
            </w:r>
            <w:proofErr w:type="spellEnd"/>
            <w:r w:rsidRPr="00916277">
              <w:rPr>
                <w:sz w:val="14"/>
                <w:szCs w:val="14"/>
              </w:rPr>
              <w:t xml:space="preserve"> length (PAL)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11.232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4.525e-05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14.036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7.047e-12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BT***  NJ - BY***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CD**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BY**  NJ - GS***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GS*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NJ***  YB - NJ*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proofErr w:type="spellStart"/>
            <w:r w:rsidRPr="00916277">
              <w:rPr>
                <w:sz w:val="14"/>
                <w:szCs w:val="14"/>
              </w:rPr>
              <w:t>Prepelvic</w:t>
            </w:r>
            <w:proofErr w:type="spellEnd"/>
            <w:r w:rsidRPr="00916277">
              <w:rPr>
                <w:sz w:val="14"/>
                <w:szCs w:val="14"/>
              </w:rPr>
              <w:t xml:space="preserve"> length (PVL) 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5.3878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0.0062**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9.0516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2.948e-08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GS - ADQ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BT***  YB - BT***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 NJ - BY*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BY***  YB - CD*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GS***  TTH - GS*  YB - GS***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proofErr w:type="spellStart"/>
            <w:r w:rsidRPr="00916277">
              <w:rPr>
                <w:sz w:val="14"/>
                <w:szCs w:val="14"/>
              </w:rPr>
              <w:t>Prepectoral</w:t>
            </w:r>
            <w:proofErr w:type="spellEnd"/>
            <w:r w:rsidRPr="00916277">
              <w:rPr>
                <w:sz w:val="14"/>
                <w:szCs w:val="14"/>
              </w:rPr>
              <w:t xml:space="preserve"> length (PPL)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33.961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1.173e-11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 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19.561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3.208e-15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NJ - BT* 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BT**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BY***  YB - BY***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GS*  YB - GS***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NJ***  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Caudal-peduncle length (CPL)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4.5086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0.01367 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11.341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5.273e-10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 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  CD - BT*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BT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BY*   NJ - CD 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 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GS *  TTH - NJ ***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Caudal-peduncle depth (CPD)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19.259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1.155e-07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145.43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2.2e-16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ADQ**</w:t>
            </w:r>
            <w:proofErr w:type="gramStart"/>
            <w:r w:rsidRPr="00916277">
              <w:rPr>
                <w:sz w:val="14"/>
                <w:szCs w:val="14"/>
              </w:rPr>
              <w:t>*  BY</w:t>
            </w:r>
            <w:proofErr w:type="gramEnd"/>
            <w:r w:rsidRPr="00916277">
              <w:rPr>
                <w:sz w:val="14"/>
                <w:szCs w:val="14"/>
              </w:rPr>
              <w:t xml:space="preserve"> - ADQ***  GS - ADQ***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ADQ*   YB - ADQ***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CD - BT**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BT*  TTH - BT***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BT **</w:t>
            </w:r>
            <w:proofErr w:type="gramStart"/>
            <w:r w:rsidRPr="00916277">
              <w:rPr>
                <w:sz w:val="14"/>
                <w:szCs w:val="14"/>
              </w:rPr>
              <w:t>*  CD</w:t>
            </w:r>
            <w:proofErr w:type="gramEnd"/>
            <w:r w:rsidRPr="00916277">
              <w:rPr>
                <w:sz w:val="14"/>
                <w:szCs w:val="14"/>
              </w:rPr>
              <w:t xml:space="preserve"> - BY ***  NJ - BY**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BY**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BY***  GS - CD***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CD**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CD***  TTH - GS***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GS*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NJ***  YB - NJ***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TTH 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Head length (HL) (mm) 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20.119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6.378e-08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</w:t>
            </w:r>
          </w:p>
          <w:p w:rsidR="00866971" w:rsidRPr="00916277" w:rsidRDefault="00866971" w:rsidP="006015AD">
            <w:pPr>
              <w:tabs>
                <w:tab w:val="left" w:pos="664"/>
              </w:tabs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tabs>
                <w:tab w:val="left" w:pos="664"/>
              </w:tabs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22.812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&lt; 2.2e-16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YB - BT***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BY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 ***  NJ - CD***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 ***  TTH - NJ***  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In % HL 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Head depth (HD)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4.828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0.01024 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5.2737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5.193e-05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BT**  TTH - BY*  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Head width (HW)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11.044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5.257e-05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9.3005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1.87e-08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   BY - ADQ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BT**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BT**  NJ - BY***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BY*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CD***  TTH - CD*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 YB - NJ***  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Snout length (LS)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1.0754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0.3456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3.3544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0.003375 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BT - ADQ*  YB - BT**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Eye diameter (ED)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5.3837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0.006226 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6.3682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5.33e-06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BY - ADQ*</w:t>
            </w:r>
            <w:proofErr w:type="gramStart"/>
            <w:r w:rsidRPr="00916277">
              <w:rPr>
                <w:sz w:val="14"/>
                <w:szCs w:val="14"/>
              </w:rPr>
              <w:t>*  CD</w:t>
            </w:r>
            <w:proofErr w:type="gramEnd"/>
            <w:r w:rsidRPr="00916277">
              <w:rPr>
                <w:sz w:val="14"/>
                <w:szCs w:val="14"/>
              </w:rPr>
              <w:t xml:space="preserve"> - ADQ**  NJ - BT*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BY*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BY**  NJ - CD***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CD*   YB - CD***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Interorbital width (IOW)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2.8844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0.06119 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6.8817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1.89e-06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CD - BT*</w:t>
            </w:r>
            <w:proofErr w:type="gramStart"/>
            <w:r w:rsidRPr="00916277">
              <w:rPr>
                <w:sz w:val="14"/>
                <w:szCs w:val="14"/>
              </w:rPr>
              <w:t>*  GS</w:t>
            </w:r>
            <w:proofErr w:type="gramEnd"/>
            <w:r w:rsidRPr="00916277">
              <w:rPr>
                <w:sz w:val="14"/>
                <w:szCs w:val="14"/>
              </w:rPr>
              <w:t xml:space="preserve"> - BT**  NJ - BT*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BT</w:t>
            </w:r>
            <w:proofErr w:type="gramStart"/>
            <w:r w:rsidRPr="00916277">
              <w:rPr>
                <w:sz w:val="14"/>
                <w:szCs w:val="14"/>
              </w:rPr>
              <w:t>*  CD</w:t>
            </w:r>
            <w:proofErr w:type="gramEnd"/>
            <w:r w:rsidRPr="00916277">
              <w:rPr>
                <w:sz w:val="14"/>
                <w:szCs w:val="14"/>
              </w:rPr>
              <w:t xml:space="preserve"> - BY**  GS - BY**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BY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BY*  YB - CD**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GS*  YB - NJ*  YB - TTH*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Postorbital length (POL)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11.225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4.55e-05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7.1106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1.198e-06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ADQ*   YB - BT*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NJ***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NJ 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Inner rostral </w:t>
            </w:r>
            <w:proofErr w:type="spellStart"/>
            <w:r w:rsidRPr="00916277">
              <w:rPr>
                <w:sz w:val="14"/>
                <w:szCs w:val="14"/>
              </w:rPr>
              <w:t>barbel</w:t>
            </w:r>
            <w:proofErr w:type="spellEnd"/>
            <w:r w:rsidRPr="00916277">
              <w:rPr>
                <w:sz w:val="14"/>
                <w:szCs w:val="14"/>
              </w:rPr>
              <w:t xml:space="preserve"> length (IRBL)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1.7979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0.1717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5.04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8.539e-05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NJ - ADQ*** YB - ADQ**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BT**   TTH - NJ*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Outer rostral </w:t>
            </w:r>
            <w:proofErr w:type="spellStart"/>
            <w:r w:rsidRPr="00916277">
              <w:rPr>
                <w:sz w:val="14"/>
                <w:szCs w:val="14"/>
              </w:rPr>
              <w:t>barbel</w:t>
            </w:r>
            <w:proofErr w:type="spellEnd"/>
            <w:r w:rsidRPr="00916277">
              <w:rPr>
                <w:sz w:val="14"/>
                <w:szCs w:val="14"/>
              </w:rPr>
              <w:t xml:space="preserve"> length (ORBL)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35.228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8.934e-10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18.496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1.276e-14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ADQ*   YB - ADQ**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BT*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GS - BY</w:t>
            </w:r>
            <w:proofErr w:type="gramStart"/>
            <w:r w:rsidRPr="00916277">
              <w:rPr>
                <w:sz w:val="14"/>
                <w:szCs w:val="14"/>
              </w:rPr>
              <w:t>*  NJ</w:t>
            </w:r>
            <w:proofErr w:type="gramEnd"/>
            <w:r w:rsidRPr="00916277">
              <w:rPr>
                <w:sz w:val="14"/>
                <w:szCs w:val="14"/>
              </w:rPr>
              <w:t xml:space="preserve"> - BY**  TTH - BY**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GS - CD*   NJ - CD</w:t>
            </w:r>
            <w:proofErr w:type="gramStart"/>
            <w:r w:rsidRPr="00916277">
              <w:rPr>
                <w:sz w:val="14"/>
                <w:szCs w:val="14"/>
              </w:rPr>
              <w:t>*  TTH</w:t>
            </w:r>
            <w:proofErr w:type="gramEnd"/>
            <w:r w:rsidRPr="00916277">
              <w:rPr>
                <w:sz w:val="14"/>
                <w:szCs w:val="14"/>
              </w:rPr>
              <w:t xml:space="preserve"> - CD*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CD*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GS***  YB - NJ***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TTH***</w:t>
            </w:r>
          </w:p>
        </w:tc>
      </w:tr>
      <w:tr w:rsidR="00866971" w:rsidRPr="00916277" w:rsidTr="006015AD">
        <w:tc>
          <w:tcPr>
            <w:tcW w:w="2269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 xml:space="preserve">Maxillary </w:t>
            </w:r>
            <w:proofErr w:type="spellStart"/>
            <w:r w:rsidRPr="00916277">
              <w:rPr>
                <w:sz w:val="14"/>
                <w:szCs w:val="14"/>
              </w:rPr>
              <w:t>barbel</w:t>
            </w:r>
            <w:proofErr w:type="spellEnd"/>
            <w:r w:rsidRPr="00916277">
              <w:rPr>
                <w:sz w:val="14"/>
                <w:szCs w:val="14"/>
              </w:rPr>
              <w:t xml:space="preserve"> length (MBL)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32.993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5.771e-12 ***</w:t>
            </w:r>
          </w:p>
        </w:tc>
        <w:tc>
          <w:tcPr>
            <w:tcW w:w="992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LCJ - JSJ***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JSJ**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LCJ***</w:t>
            </w:r>
          </w:p>
        </w:tc>
        <w:tc>
          <w:tcPr>
            <w:tcW w:w="993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26.474</w:t>
            </w:r>
          </w:p>
        </w:tc>
        <w:tc>
          <w:tcPr>
            <w:tcW w:w="1134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2.2e-16 ***</w:t>
            </w:r>
          </w:p>
        </w:tc>
        <w:tc>
          <w:tcPr>
            <w:tcW w:w="3685" w:type="dxa"/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ADQ*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ADQ***  NJ - BT*  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YB - BT**</w:t>
            </w:r>
            <w:proofErr w:type="gramStart"/>
            <w:r w:rsidRPr="00916277">
              <w:rPr>
                <w:sz w:val="14"/>
                <w:szCs w:val="14"/>
              </w:rPr>
              <w:t>*  GS</w:t>
            </w:r>
            <w:proofErr w:type="gramEnd"/>
            <w:r w:rsidRPr="00916277">
              <w:rPr>
                <w:sz w:val="14"/>
                <w:szCs w:val="14"/>
              </w:rPr>
              <w:t xml:space="preserve"> - BY*   NJ - BY***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NJ - CD</w:t>
            </w:r>
            <w:proofErr w:type="gramStart"/>
            <w:r w:rsidRPr="00916277">
              <w:rPr>
                <w:sz w:val="14"/>
                <w:szCs w:val="14"/>
              </w:rPr>
              <w:t>*  YB</w:t>
            </w:r>
            <w:proofErr w:type="gramEnd"/>
            <w:r w:rsidRPr="00916277">
              <w:rPr>
                <w:sz w:val="14"/>
                <w:szCs w:val="14"/>
              </w:rPr>
              <w:t xml:space="preserve"> - CD***  YB - GS*** </w:t>
            </w:r>
          </w:p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TTH - NJ***  YB - NJ***  YB - TTH***</w:t>
            </w:r>
          </w:p>
        </w:tc>
      </w:tr>
      <w:tr w:rsidR="00866971" w:rsidRPr="00916277" w:rsidTr="006015AD">
        <w:trPr>
          <w:trHeight w:val="5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vent-anal distance (VAD)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1.0834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0.3429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1.6256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916277">
              <w:rPr>
                <w:sz w:val="14"/>
                <w:szCs w:val="14"/>
              </w:rPr>
              <w:t>0.1395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66971" w:rsidRPr="00916277" w:rsidRDefault="00866971" w:rsidP="006015AD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916277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866971" w:rsidRPr="005A1012" w:rsidRDefault="00866971" w:rsidP="00866971">
      <w:pPr>
        <w:spacing w:line="0" w:lineRule="atLeast"/>
        <w:jc w:val="left"/>
        <w:rPr>
          <w:color w:val="000000"/>
          <w:sz w:val="18"/>
          <w:szCs w:val="18"/>
        </w:rPr>
      </w:pPr>
    </w:p>
    <w:p w:rsidR="00DB2983" w:rsidRDefault="00DB2983"/>
    <w:sectPr w:rsidR="00DB2983" w:rsidSect="00866971">
      <w:headerReference w:type="default" r:id="rId6"/>
      <w:pgSz w:w="11906" w:h="16838" w:code="9"/>
      <w:pgMar w:top="567" w:right="567" w:bottom="567" w:left="567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09" w:rsidRDefault="00E77E09" w:rsidP="00866971">
      <w:r>
        <w:separator/>
      </w:r>
    </w:p>
  </w:endnote>
  <w:endnote w:type="continuationSeparator" w:id="0">
    <w:p w:rsidR="00E77E09" w:rsidRDefault="00E77E09" w:rsidP="008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09" w:rsidRDefault="00E77E09" w:rsidP="00866971">
      <w:r>
        <w:separator/>
      </w:r>
    </w:p>
  </w:footnote>
  <w:footnote w:type="continuationSeparator" w:id="0">
    <w:p w:rsidR="00E77E09" w:rsidRDefault="00E77E09" w:rsidP="0086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71" w:rsidRDefault="00866971" w:rsidP="00866971">
    <w:pPr>
      <w:spacing w:line="276" w:lineRule="auto"/>
      <w:jc w:val="left"/>
      <w:rPr>
        <w:i/>
        <w:color w:val="000000"/>
        <w:sz w:val="24"/>
      </w:rPr>
    </w:pPr>
  </w:p>
  <w:p w:rsidR="00866971" w:rsidRPr="00866971" w:rsidRDefault="00866971" w:rsidP="00866971">
    <w:pPr>
      <w:spacing w:line="276" w:lineRule="auto"/>
      <w:jc w:val="left"/>
      <w:rPr>
        <w:rFonts w:hint="eastAsia"/>
        <w:color w:val="000000"/>
        <w:sz w:val="24"/>
      </w:rPr>
    </w:pPr>
    <w:r>
      <w:rPr>
        <w:rFonts w:hint="eastAsia"/>
        <w:i/>
        <w:color w:val="000000"/>
        <w:sz w:val="24"/>
      </w:rPr>
      <w:t>Zoological studies</w:t>
    </w:r>
    <w:r>
      <w:rPr>
        <w:color w:val="000000"/>
        <w:sz w:val="24"/>
      </w:rPr>
      <w:t xml:space="preserve"> </w:t>
    </w:r>
    <w:r w:rsidRPr="00984AF8">
      <w:rPr>
        <w:b/>
        <w:color w:val="000000"/>
        <w:sz w:val="24"/>
      </w:rPr>
      <w:t>57:</w:t>
    </w:r>
    <w:r>
      <w:rPr>
        <w:color w:val="000000"/>
        <w:sz w:val="24"/>
      </w:rPr>
      <w:t>26 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71"/>
    <w:rsid w:val="00442BBF"/>
    <w:rsid w:val="00866971"/>
    <w:rsid w:val="00DB2983"/>
    <w:rsid w:val="00E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D307"/>
  <w15:chartTrackingRefBased/>
  <w15:docId w15:val="{64F90DCE-2FFF-452A-A35F-1C0795DF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71"/>
    <w:pPr>
      <w:widowControl w:val="0"/>
      <w:jc w:val="both"/>
    </w:pPr>
    <w:rPr>
      <w:rFonts w:ascii="Times New Roman" w:eastAsia="新細明體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971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86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971"/>
    <w:rPr>
      <w:rFonts w:ascii="Times New Roman" w:eastAsia="新細明體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2018-05-14T08:01:00Z</dcterms:created>
  <dcterms:modified xsi:type="dcterms:W3CDTF">2018-05-14T08:02:00Z</dcterms:modified>
</cp:coreProperties>
</file>